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BD5C9" w14:textId="77777777" w:rsidR="00C53DC5" w:rsidRDefault="00717ABA">
      <w:pPr>
        <w:rPr>
          <w:rFonts w:ascii="NTFPrintf" w:hAnsi="NTFPrintf"/>
          <w:sz w:val="28"/>
          <w:szCs w:val="28"/>
          <w:u w:val="single"/>
        </w:rPr>
      </w:pPr>
      <w:r w:rsidRPr="00717ABA">
        <w:rPr>
          <w:rFonts w:ascii="NTFPrintf" w:hAnsi="NTFPrintf"/>
          <w:sz w:val="28"/>
          <w:szCs w:val="28"/>
          <w:u w:val="single"/>
        </w:rPr>
        <w:t xml:space="preserve">L.I: To plan a </w:t>
      </w:r>
      <w:r w:rsidR="00031726">
        <w:rPr>
          <w:rFonts w:ascii="NTFPrintf" w:hAnsi="NTFPrintf"/>
          <w:sz w:val="28"/>
          <w:szCs w:val="28"/>
          <w:u w:val="single"/>
        </w:rPr>
        <w:t>discussion text.</w:t>
      </w:r>
    </w:p>
    <w:p w14:paraId="31FD2B86" w14:textId="0A966DE6" w:rsidR="00717ABA" w:rsidRDefault="00E468AE">
      <w:pPr>
        <w:rPr>
          <w:rFonts w:ascii="NTFPrintf" w:hAnsi="NTFPrintf"/>
          <w:sz w:val="28"/>
          <w:szCs w:val="28"/>
          <w:u w:val="single"/>
        </w:rPr>
      </w:pPr>
      <w:r>
        <w:rPr>
          <w:rFonts w:ascii="NTFPrintf" w:hAnsi="NTFPrintf"/>
          <w:sz w:val="28"/>
          <w:szCs w:val="28"/>
          <w:u w:val="single"/>
        </w:rPr>
        <w:t>What were the reasons for the rise and decline of the House of Wisdom</w:t>
      </w:r>
      <w:r w:rsidR="00BA093B">
        <w:rPr>
          <w:rFonts w:ascii="NTFPrintf" w:hAnsi="NTFPrintf"/>
          <w:sz w:val="28"/>
          <w:szCs w:val="28"/>
          <w:u w:val="single"/>
        </w:rPr>
        <w:t>?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838"/>
        <w:gridCol w:w="2268"/>
        <w:gridCol w:w="6379"/>
      </w:tblGrid>
      <w:tr w:rsidR="00717ABA" w14:paraId="439A20E0" w14:textId="77777777" w:rsidTr="00362C40">
        <w:tc>
          <w:tcPr>
            <w:tcW w:w="1838" w:type="dxa"/>
          </w:tcPr>
          <w:p w14:paraId="3445BCA6" w14:textId="16B5F132" w:rsidR="00717ABA" w:rsidRDefault="00E0765F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Str</w:t>
            </w:r>
            <w:r w:rsidR="00815B21">
              <w:rPr>
                <w:rFonts w:ascii="NTFPrintf" w:hAnsi="NTFPrintf"/>
                <w:sz w:val="28"/>
                <w:szCs w:val="28"/>
              </w:rPr>
              <w:t>ucture</w:t>
            </w:r>
          </w:p>
        </w:tc>
        <w:tc>
          <w:tcPr>
            <w:tcW w:w="2268" w:type="dxa"/>
          </w:tcPr>
          <w:p w14:paraId="7262EADE" w14:textId="29DEE402" w:rsidR="00717ABA" w:rsidRDefault="00815B21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Things to include</w:t>
            </w:r>
          </w:p>
        </w:tc>
        <w:tc>
          <w:tcPr>
            <w:tcW w:w="6379" w:type="dxa"/>
          </w:tcPr>
          <w:p w14:paraId="57D93A30" w14:textId="056A3A1C" w:rsidR="00717ABA" w:rsidRDefault="003711AE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0DEB8F64" wp14:editId="565DC11B">
                      <wp:simplePos x="0" y="0"/>
                      <wp:positionH relativeFrom="column">
                        <wp:posOffset>-39238</wp:posOffset>
                      </wp:positionH>
                      <wp:positionV relativeFrom="paragraph">
                        <wp:posOffset>205105</wp:posOffset>
                      </wp:positionV>
                      <wp:extent cx="3901440" cy="1143000"/>
                      <wp:effectExtent l="0" t="0" r="41910" b="38100"/>
                      <wp:wrapNone/>
                      <wp:docPr id="1641293307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1440" cy="1143000"/>
                                <a:chOff x="0" y="0"/>
                                <a:chExt cx="2346960" cy="1143000"/>
                              </a:xfrm>
                            </wpg:grpSpPr>
                            <wps:wsp>
                              <wps:cNvPr id="723775428" name="Straight Connector 1"/>
                              <wps:cNvCnPr/>
                              <wps:spPr>
                                <a:xfrm>
                                  <a:off x="15240" y="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14366420" name="Straight Connector 1"/>
                              <wps:cNvCnPr/>
                              <wps:spPr>
                                <a:xfrm>
                                  <a:off x="22860" y="2971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47948207" name="Straight Connector 1"/>
                              <wps:cNvCnPr/>
                              <wps:spPr>
                                <a:xfrm>
                                  <a:off x="22860" y="57912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91951151" name="Straight Connector 1"/>
                              <wps:cNvCnPr/>
                              <wps:spPr>
                                <a:xfrm>
                                  <a:off x="30480" y="87630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36809843" name="Straight Connector 1"/>
                              <wps:cNvCnPr/>
                              <wps:spPr>
                                <a:xfrm>
                                  <a:off x="0" y="11353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0CFD752" id="Group 2" o:spid="_x0000_s1026" style="position:absolute;margin-left:-3.1pt;margin-top:16.15pt;width:307.2pt;height:90pt;z-index:251663360;mso-width-relative:margin" coordsize="2346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">
                      <v:line id="Straight Connector 1" o:spid="_x0000_s1027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30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" strokecolor="black [3200]" strokeweight=".5pt">
                        <v:stroke joinstyle="miter"/>
                      </v:line>
                      <v:line id="Straight Connector 1" o:spid="_x0000_s1031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  <w:r w:rsidR="00A506E0">
              <w:rPr>
                <w:rFonts w:ascii="NTFPrintf" w:hAnsi="NTFPrintf"/>
                <w:sz w:val="28"/>
                <w:szCs w:val="28"/>
              </w:rPr>
              <w:t>Notes and ideas</w:t>
            </w:r>
          </w:p>
        </w:tc>
      </w:tr>
      <w:tr w:rsidR="00717ABA" w14:paraId="05762861" w14:textId="77777777" w:rsidTr="00362C40">
        <w:tc>
          <w:tcPr>
            <w:tcW w:w="1838" w:type="dxa"/>
          </w:tcPr>
          <w:p w14:paraId="0AEBF843" w14:textId="41D2D48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Introduction</w:t>
            </w:r>
          </w:p>
        </w:tc>
        <w:tc>
          <w:tcPr>
            <w:tcW w:w="2268" w:type="dxa"/>
          </w:tcPr>
          <w:p w14:paraId="3BB5E529" w14:textId="5CFCF613" w:rsidR="00A50E20" w:rsidRDefault="00AD5376" w:rsidP="00A50E20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Opening statement intro</w:t>
            </w:r>
            <w:r w:rsidR="00383E40">
              <w:rPr>
                <w:rFonts w:ascii="NTFPrintf" w:hAnsi="NTFPrintf"/>
                <w:sz w:val="28"/>
                <w:szCs w:val="28"/>
              </w:rPr>
              <w:t xml:space="preserve">ducing the </w:t>
            </w:r>
            <w:r w:rsidR="00E468AE">
              <w:rPr>
                <w:rFonts w:ascii="NTFPrintf" w:hAnsi="NTFPrintf"/>
                <w:sz w:val="28"/>
                <w:szCs w:val="28"/>
              </w:rPr>
              <w:t>House of Wisdom.</w:t>
            </w:r>
          </w:p>
          <w:p w14:paraId="199FCF60" w14:textId="50D8CA65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</w:tc>
        <w:tc>
          <w:tcPr>
            <w:tcW w:w="6379" w:type="dxa"/>
          </w:tcPr>
          <w:p w14:paraId="69CFDE1A" w14:textId="5E267BDA" w:rsidR="00263E16" w:rsidRDefault="00263E16">
            <w:pPr>
              <w:rPr>
                <w:rFonts w:ascii="NTFPrintf" w:hAnsi="NTFPrintf"/>
                <w:sz w:val="28"/>
                <w:szCs w:val="28"/>
              </w:rPr>
            </w:pPr>
          </w:p>
          <w:p w14:paraId="1DA1C527" w14:textId="2BB65FBF" w:rsidR="00263E16" w:rsidRDefault="00263E16">
            <w:pPr>
              <w:rPr>
                <w:rFonts w:ascii="NTFPrintf" w:hAnsi="NTFPrintf"/>
                <w:sz w:val="28"/>
                <w:szCs w:val="28"/>
              </w:rPr>
            </w:pPr>
          </w:p>
          <w:p w14:paraId="2DDBD2BC" w14:textId="4C6FB002" w:rsidR="003711AE" w:rsidRDefault="003711AE">
            <w:pPr>
              <w:rPr>
                <w:rFonts w:ascii="NTFPrintf" w:hAnsi="NTFPrintf"/>
                <w:sz w:val="28"/>
                <w:szCs w:val="28"/>
              </w:rPr>
            </w:pPr>
          </w:p>
          <w:p w14:paraId="0917A50C" w14:textId="77777777" w:rsidR="003711AE" w:rsidRDefault="003711AE">
            <w:pPr>
              <w:rPr>
                <w:rFonts w:ascii="NTFPrintf" w:hAnsi="NTFPrintf"/>
                <w:sz w:val="28"/>
                <w:szCs w:val="28"/>
              </w:rPr>
            </w:pPr>
          </w:p>
          <w:p w14:paraId="48D7DCFC" w14:textId="7BAC1592" w:rsidR="003711AE" w:rsidRDefault="003711AE">
            <w:pPr>
              <w:rPr>
                <w:rFonts w:ascii="NTFPrintf" w:hAnsi="NTFPrintf"/>
                <w:sz w:val="28"/>
                <w:szCs w:val="28"/>
              </w:rPr>
            </w:pPr>
          </w:p>
          <w:p w14:paraId="22E34FB9" w14:textId="0BCE5FFE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</w:tc>
      </w:tr>
      <w:tr w:rsidR="00717ABA" w14:paraId="52C52C5F" w14:textId="77777777" w:rsidTr="00362C40">
        <w:tc>
          <w:tcPr>
            <w:tcW w:w="1838" w:type="dxa"/>
          </w:tcPr>
          <w:p w14:paraId="20F7BF3F" w14:textId="5A1922BD" w:rsidR="00717ABA" w:rsidRDefault="001A1D46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Argu</w:t>
            </w:r>
            <w:r w:rsidR="00344986">
              <w:rPr>
                <w:rFonts w:ascii="NTFPrintf" w:hAnsi="NTFPrintf"/>
                <w:sz w:val="28"/>
                <w:szCs w:val="28"/>
              </w:rPr>
              <w:t xml:space="preserve">ments or evidence supporting </w:t>
            </w:r>
            <w:r w:rsidR="003B0D45">
              <w:rPr>
                <w:rFonts w:ascii="NTFPrintf" w:hAnsi="NTFPrintf"/>
                <w:sz w:val="28"/>
                <w:szCs w:val="28"/>
              </w:rPr>
              <w:t>one of the viewpoints.</w:t>
            </w:r>
          </w:p>
        </w:tc>
        <w:tc>
          <w:tcPr>
            <w:tcW w:w="2268" w:type="dxa"/>
          </w:tcPr>
          <w:p w14:paraId="3501EDD8" w14:textId="4F978062" w:rsidR="00717ABA" w:rsidRDefault="00AE4A1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Reasons and evidence</w:t>
            </w:r>
            <w:r w:rsidR="005F038C">
              <w:rPr>
                <w:rFonts w:ascii="NTFPrintf" w:hAnsi="NTFPrintf"/>
                <w:sz w:val="28"/>
                <w:szCs w:val="28"/>
              </w:rPr>
              <w:t xml:space="preserve">: </w:t>
            </w:r>
            <w:r w:rsidR="00B805E7">
              <w:rPr>
                <w:rFonts w:ascii="NTFPrintf" w:hAnsi="NTFPrintf"/>
                <w:sz w:val="28"/>
                <w:szCs w:val="28"/>
              </w:rPr>
              <w:t>the rise of the House of Wisdom.</w:t>
            </w:r>
          </w:p>
          <w:p w14:paraId="6493F19F" w14:textId="77777777" w:rsidR="00C91230" w:rsidRDefault="00C91230">
            <w:pPr>
              <w:rPr>
                <w:rFonts w:ascii="NTFPrintf" w:hAnsi="NTFPrintf"/>
                <w:sz w:val="28"/>
                <w:szCs w:val="28"/>
              </w:rPr>
            </w:pPr>
          </w:p>
          <w:p w14:paraId="48218F6B" w14:textId="625540CE" w:rsidR="00717ABA" w:rsidRDefault="00C91230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 xml:space="preserve">Try to think of </w:t>
            </w:r>
            <w:r w:rsidR="001C04CE">
              <w:rPr>
                <w:rFonts w:ascii="NTFPrintf" w:hAnsi="NTFPrintf"/>
                <w:sz w:val="28"/>
                <w:szCs w:val="28"/>
              </w:rPr>
              <w:t xml:space="preserve">at least </w:t>
            </w:r>
            <w:r w:rsidR="00B805E7">
              <w:rPr>
                <w:rFonts w:ascii="NTFPrintf" w:hAnsi="NTFPrintf"/>
                <w:sz w:val="28"/>
                <w:szCs w:val="28"/>
              </w:rPr>
              <w:t>3</w:t>
            </w:r>
            <w:r>
              <w:rPr>
                <w:rFonts w:ascii="NTFPrintf" w:hAnsi="NTFPrintf"/>
                <w:sz w:val="28"/>
                <w:szCs w:val="28"/>
              </w:rPr>
              <w:t xml:space="preserve"> differ</w:t>
            </w:r>
            <w:r w:rsidR="001C04CE">
              <w:rPr>
                <w:rFonts w:ascii="NTFPrintf" w:hAnsi="NTFPrintf"/>
                <w:sz w:val="28"/>
                <w:szCs w:val="28"/>
              </w:rPr>
              <w:t>ent reasons.</w:t>
            </w:r>
          </w:p>
          <w:p w14:paraId="18168254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11BB5E24" w14:textId="77777777" w:rsidR="000F52ED" w:rsidRDefault="000F52ED">
            <w:pPr>
              <w:rPr>
                <w:rFonts w:ascii="NTFPrintf" w:hAnsi="NTFPrintf"/>
                <w:sz w:val="28"/>
                <w:szCs w:val="28"/>
              </w:rPr>
            </w:pPr>
          </w:p>
          <w:p w14:paraId="09F972AD" w14:textId="77777777" w:rsidR="000F52ED" w:rsidRDefault="000F52ED">
            <w:pPr>
              <w:rPr>
                <w:rFonts w:ascii="NTFPrintf" w:hAnsi="NTFPrintf"/>
                <w:sz w:val="28"/>
                <w:szCs w:val="28"/>
              </w:rPr>
            </w:pPr>
          </w:p>
          <w:p w14:paraId="5B709B97" w14:textId="77777777" w:rsidR="000F52ED" w:rsidRDefault="000F52ED">
            <w:pPr>
              <w:rPr>
                <w:rFonts w:ascii="NTFPrintf" w:hAnsi="NTFPrintf"/>
                <w:sz w:val="28"/>
                <w:szCs w:val="28"/>
              </w:rPr>
            </w:pPr>
          </w:p>
        </w:tc>
        <w:tc>
          <w:tcPr>
            <w:tcW w:w="6379" w:type="dxa"/>
          </w:tcPr>
          <w:p w14:paraId="7B5279FC" w14:textId="3A839D31" w:rsidR="000F52ED" w:rsidRDefault="000F52ED">
            <w:pPr>
              <w:rPr>
                <w:rFonts w:ascii="NTFPrintf" w:hAnsi="NTFPrintf"/>
                <w:sz w:val="28"/>
                <w:szCs w:val="28"/>
              </w:rPr>
            </w:pPr>
          </w:p>
          <w:p w14:paraId="025ABE3E" w14:textId="38B2E6CD" w:rsidR="000F52ED" w:rsidRDefault="00C57BEC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424D0F61" wp14:editId="6547A4EF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71120</wp:posOffset>
                      </wp:positionV>
                      <wp:extent cx="3901440" cy="2019300"/>
                      <wp:effectExtent l="0" t="0" r="41910" b="38100"/>
                      <wp:wrapNone/>
                      <wp:docPr id="943102987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1440" cy="2019300"/>
                                <a:chOff x="0" y="0"/>
                                <a:chExt cx="3901440" cy="2019300"/>
                              </a:xfrm>
                            </wpg:grpSpPr>
                            <wps:wsp>
                              <wps:cNvPr id="668977098" name="Straight Connector 1"/>
                              <wps:cNvCnPr/>
                              <wps:spPr>
                                <a:xfrm>
                                  <a:off x="7620" y="1432560"/>
                                  <a:ext cx="3850772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097290" name="Straight Connector 1"/>
                              <wps:cNvCnPr/>
                              <wps:spPr>
                                <a:xfrm>
                                  <a:off x="22860" y="1722120"/>
                                  <a:ext cx="385064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4811072" name="Straight Connector 1"/>
                              <wps:cNvCnPr/>
                              <wps:spPr>
                                <a:xfrm>
                                  <a:off x="22860" y="2011680"/>
                                  <a:ext cx="385064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645638823" name="Group 2"/>
                              <wpg:cNvGrpSpPr/>
                              <wpg:grpSpPr>
                                <a:xfrm>
                                  <a:off x="0" y="0"/>
                                  <a:ext cx="3901440" cy="1143000"/>
                                  <a:chOff x="0" y="0"/>
                                  <a:chExt cx="2346960" cy="1143000"/>
                                </a:xfrm>
                              </wpg:grpSpPr>
                              <wps:wsp>
                                <wps:cNvPr id="840669085" name="Straight Connector 1"/>
                                <wps:cNvCnPr/>
                                <wps:spPr>
                                  <a:xfrm>
                                    <a:off x="15240" y="0"/>
                                    <a:ext cx="2316480" cy="762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74862" name="Straight Connector 1"/>
                                <wps:cNvCnPr/>
                                <wps:spPr>
                                  <a:xfrm>
                                    <a:off x="22860" y="297180"/>
                                    <a:ext cx="2316480" cy="762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25726707" name="Straight Connector 1"/>
                                <wps:cNvCnPr/>
                                <wps:spPr>
                                  <a:xfrm>
                                    <a:off x="22860" y="579120"/>
                                    <a:ext cx="2316480" cy="762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714889659" name="Straight Connector 1"/>
                                <wps:cNvCnPr/>
                                <wps:spPr>
                                  <a:xfrm>
                                    <a:off x="30480" y="876300"/>
                                    <a:ext cx="2316480" cy="762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56673033" name="Straight Connector 1"/>
                                <wps:cNvCnPr/>
                                <wps:spPr>
                                  <a:xfrm>
                                    <a:off x="0" y="1135380"/>
                                    <a:ext cx="2316480" cy="762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8D7DEF" id="Group 1" o:spid="_x0000_s1026" style="position:absolute;margin-left:.25pt;margin-top:5.6pt;width:307.2pt;height:159pt;z-index:251687936" coordsize="39014,20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">
                      <v:line id="Straight Connector 1" o:spid="_x0000_s1027" style="position:absolute;visibility:visible;mso-wrap-style:square" from="76,14325" to="38583,14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17221" to="38735,17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20116" to="38735,20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" strokecolor="black [3200]" strokeweight=".5pt">
                        <v:stroke joinstyle="miter"/>
                      </v:line>
                      <v:group id="Group 2" o:spid="_x0000_s1030" style="position:absolute;width:39014;height:11430" coordsize="2346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">
                        <v:line id="Straight Connector 1" o:spid="_x0000_s1031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" strokecolor="black [3200]" strokeweight=".5pt">
                          <v:stroke joinstyle="miter"/>
                        </v:line>
                        <v:line id="Straight Connector 1" o:spid="_x0000_s1032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" strokecolor="black [3200]" strokeweight=".5pt">
                          <v:stroke joinstyle="miter"/>
                        </v:line>
                        <v:line id="Straight Connector 1" o:spid="_x0000_s1033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" strokecolor="black [3200]" strokeweight=".5pt">
                          <v:stroke joinstyle="miter"/>
                        </v:line>
                        <v:line id="Straight Connector 1" o:spid="_x0000_s1034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" strokecolor="black [3200]" strokeweight=".5pt">
                          <v:stroke joinstyle="miter"/>
                        </v:line>
                        <v:line id="Straight Connector 1" o:spid="_x0000_s1035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" strokecolor="black [3200]" strokeweight=".5pt">
                          <v:stroke joinstyle="miter"/>
                        </v:line>
                      </v:group>
                    </v:group>
                  </w:pict>
                </mc:Fallback>
              </mc:AlternateContent>
            </w:r>
          </w:p>
          <w:p w14:paraId="51A78A21" w14:textId="286F3CAF" w:rsidR="000F52ED" w:rsidRDefault="000F52ED">
            <w:pPr>
              <w:rPr>
                <w:rFonts w:ascii="NTFPrintf" w:hAnsi="NTFPrintf"/>
                <w:sz w:val="28"/>
                <w:szCs w:val="28"/>
              </w:rPr>
            </w:pPr>
          </w:p>
          <w:p w14:paraId="56838316" w14:textId="1D1A6703" w:rsidR="000F52ED" w:rsidRDefault="000F52ED">
            <w:pPr>
              <w:rPr>
                <w:rFonts w:ascii="NTFPrintf" w:hAnsi="NTFPrintf"/>
                <w:sz w:val="28"/>
                <w:szCs w:val="28"/>
              </w:rPr>
            </w:pPr>
          </w:p>
          <w:p w14:paraId="0A0DE98B" w14:textId="19F492FA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</w:tc>
      </w:tr>
      <w:tr w:rsidR="00717ABA" w14:paraId="470259E7" w14:textId="77777777" w:rsidTr="003F64B4">
        <w:trPr>
          <w:trHeight w:val="3161"/>
        </w:trPr>
        <w:tc>
          <w:tcPr>
            <w:tcW w:w="1838" w:type="dxa"/>
          </w:tcPr>
          <w:p w14:paraId="71441F29" w14:textId="4CD9F0E7" w:rsidR="00717ABA" w:rsidRDefault="006903D4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Arguments or evidence supporting the opposing viewpoint.</w:t>
            </w:r>
          </w:p>
        </w:tc>
        <w:tc>
          <w:tcPr>
            <w:tcW w:w="2268" w:type="dxa"/>
          </w:tcPr>
          <w:p w14:paraId="2D8ACB73" w14:textId="77777777" w:rsidR="005F038C" w:rsidRDefault="00C91230" w:rsidP="00C91230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Reasons and evidence</w:t>
            </w:r>
            <w:r w:rsidR="005F038C">
              <w:rPr>
                <w:rFonts w:ascii="NTFPrintf" w:hAnsi="NTFPrintf"/>
                <w:sz w:val="28"/>
                <w:szCs w:val="28"/>
              </w:rPr>
              <w:t>:</w:t>
            </w:r>
          </w:p>
          <w:p w14:paraId="5AC1FA65" w14:textId="0315D872" w:rsidR="00717ABA" w:rsidRDefault="00B805E7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The decline of the House of Wisdom.</w:t>
            </w:r>
          </w:p>
          <w:p w14:paraId="15FE949E" w14:textId="77777777" w:rsidR="00B805E7" w:rsidRDefault="00B805E7">
            <w:pPr>
              <w:rPr>
                <w:rFonts w:ascii="NTFPrintf" w:hAnsi="NTFPrintf"/>
                <w:sz w:val="28"/>
                <w:szCs w:val="28"/>
              </w:rPr>
            </w:pPr>
          </w:p>
          <w:p w14:paraId="72BB89DB" w14:textId="01FF34B9" w:rsidR="001C04CE" w:rsidRDefault="001C04CE" w:rsidP="001C04CE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 xml:space="preserve">Try to think of at least </w:t>
            </w:r>
            <w:r w:rsidR="00B805E7">
              <w:rPr>
                <w:rFonts w:ascii="NTFPrintf" w:hAnsi="NTFPrintf"/>
                <w:sz w:val="28"/>
                <w:szCs w:val="28"/>
              </w:rPr>
              <w:t>3</w:t>
            </w:r>
            <w:r>
              <w:rPr>
                <w:rFonts w:ascii="NTFPrintf" w:hAnsi="NTFPrintf"/>
                <w:sz w:val="28"/>
                <w:szCs w:val="28"/>
              </w:rPr>
              <w:t xml:space="preserve"> different reasons.</w:t>
            </w:r>
          </w:p>
          <w:p w14:paraId="2401A09D" w14:textId="77777777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</w:p>
          <w:p w14:paraId="33516279" w14:textId="77777777" w:rsidR="00C57BEC" w:rsidRDefault="00C57BEC">
            <w:pPr>
              <w:rPr>
                <w:rFonts w:ascii="NTFPrintf" w:hAnsi="NTFPrintf"/>
                <w:sz w:val="28"/>
                <w:szCs w:val="28"/>
              </w:rPr>
            </w:pPr>
          </w:p>
          <w:p w14:paraId="0D787E94" w14:textId="77777777" w:rsidR="00C57BEC" w:rsidRDefault="00C57BEC">
            <w:pPr>
              <w:rPr>
                <w:rFonts w:ascii="NTFPrintf" w:hAnsi="NTFPrintf"/>
                <w:sz w:val="28"/>
                <w:szCs w:val="28"/>
              </w:rPr>
            </w:pPr>
          </w:p>
          <w:p w14:paraId="2DD19252" w14:textId="77777777" w:rsidR="00C57BEC" w:rsidRDefault="00C57BEC">
            <w:pPr>
              <w:rPr>
                <w:rFonts w:ascii="NTFPrintf" w:hAnsi="NTFPrintf"/>
                <w:sz w:val="28"/>
                <w:szCs w:val="28"/>
              </w:rPr>
            </w:pPr>
          </w:p>
          <w:p w14:paraId="5D6C6240" w14:textId="77777777" w:rsidR="00C57BEC" w:rsidRDefault="00C57BEC">
            <w:pPr>
              <w:rPr>
                <w:rFonts w:ascii="NTFPrintf" w:hAnsi="NTFPrintf"/>
                <w:sz w:val="28"/>
                <w:szCs w:val="28"/>
              </w:rPr>
            </w:pPr>
          </w:p>
        </w:tc>
        <w:tc>
          <w:tcPr>
            <w:tcW w:w="6379" w:type="dxa"/>
          </w:tcPr>
          <w:p w14:paraId="220222EB" w14:textId="4A5BFE5F" w:rsidR="00717ABA" w:rsidRDefault="00C57BEC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9984" behindDoc="0" locked="0" layoutInCell="1" allowOverlap="1" wp14:anchorId="463A7095" wp14:editId="22FD26FB">
                      <wp:simplePos x="0" y="0"/>
                      <wp:positionH relativeFrom="column">
                        <wp:posOffset>12568</wp:posOffset>
                      </wp:positionH>
                      <wp:positionV relativeFrom="paragraph">
                        <wp:posOffset>256540</wp:posOffset>
                      </wp:positionV>
                      <wp:extent cx="3901440" cy="2019300"/>
                      <wp:effectExtent l="0" t="0" r="41910" b="38100"/>
                      <wp:wrapNone/>
                      <wp:docPr id="2113529984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01440" cy="2019300"/>
                                <a:chOff x="0" y="0"/>
                                <a:chExt cx="3901440" cy="2019300"/>
                              </a:xfrm>
                            </wpg:grpSpPr>
                            <wps:wsp>
                              <wps:cNvPr id="1238321997" name="Straight Connector 1"/>
                              <wps:cNvCnPr/>
                              <wps:spPr>
                                <a:xfrm>
                                  <a:off x="7620" y="1432560"/>
                                  <a:ext cx="3850772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6805854" name="Straight Connector 1"/>
                              <wps:cNvCnPr/>
                              <wps:spPr>
                                <a:xfrm>
                                  <a:off x="22860" y="1722120"/>
                                  <a:ext cx="385064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78856706" name="Straight Connector 1"/>
                              <wps:cNvCnPr/>
                              <wps:spPr>
                                <a:xfrm>
                                  <a:off x="22860" y="2011680"/>
                                  <a:ext cx="385064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647497672" name="Group 2"/>
                              <wpg:cNvGrpSpPr/>
                              <wpg:grpSpPr>
                                <a:xfrm>
                                  <a:off x="0" y="0"/>
                                  <a:ext cx="3901440" cy="1143000"/>
                                  <a:chOff x="0" y="0"/>
                                  <a:chExt cx="2346960" cy="1143000"/>
                                </a:xfrm>
                              </wpg:grpSpPr>
                              <wps:wsp>
                                <wps:cNvPr id="1992514920" name="Straight Connector 1"/>
                                <wps:cNvCnPr/>
                                <wps:spPr>
                                  <a:xfrm>
                                    <a:off x="15240" y="0"/>
                                    <a:ext cx="2316480" cy="762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716411051" name="Straight Connector 1"/>
                                <wps:cNvCnPr/>
                                <wps:spPr>
                                  <a:xfrm>
                                    <a:off x="22860" y="297180"/>
                                    <a:ext cx="2316480" cy="762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24516275" name="Straight Connector 1"/>
                                <wps:cNvCnPr/>
                                <wps:spPr>
                                  <a:xfrm>
                                    <a:off x="22860" y="579120"/>
                                    <a:ext cx="2316480" cy="762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42588988" name="Straight Connector 1"/>
                                <wps:cNvCnPr/>
                                <wps:spPr>
                                  <a:xfrm>
                                    <a:off x="30480" y="876300"/>
                                    <a:ext cx="2316480" cy="762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8407471" name="Straight Connector 1"/>
                                <wps:cNvCnPr/>
                                <wps:spPr>
                                  <a:xfrm>
                                    <a:off x="0" y="1135380"/>
                                    <a:ext cx="2316480" cy="762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7B89D6" id="Group 1" o:spid="_x0000_s1026" style="position:absolute;margin-left:1pt;margin-top:20.2pt;width:307.2pt;height:159pt;z-index:251689984" coordsize="39014,20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">
                      <v:line id="Straight Connector 1" o:spid="_x0000_s1027" style="position:absolute;visibility:visible;mso-wrap-style:square" from="76,14325" to="38583,144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17221" to="38735,17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20116" to="38735,20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" strokecolor="black [3200]" strokeweight=".5pt">
                        <v:stroke joinstyle="miter"/>
                      </v:line>
                      <v:group id="Group 2" o:spid="_x0000_s1030" style="position:absolute;width:39014;height:11430" coordsize="23469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">
                        <v:line id="Straight Connector 1" o:spid="_x0000_s1031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" strokecolor="black [3200]" strokeweight=".5pt">
                          <v:stroke joinstyle="miter"/>
                        </v:line>
                        <v:line id="Straight Connector 1" o:spid="_x0000_s1032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" strokecolor="black [3200]" strokeweight=".5pt">
                          <v:stroke joinstyle="miter"/>
                        </v:line>
                        <v:line id="Straight Connector 1" o:spid="_x0000_s1033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" strokecolor="black [3200]" strokeweight=".5pt">
                          <v:stroke joinstyle="miter"/>
                        </v:line>
                        <v:line id="Straight Connector 1" o:spid="_x0000_s1034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" strokecolor="black [3200]" strokeweight=".5pt">
                          <v:stroke joinstyle="miter"/>
                        </v:line>
                        <v:line id="Straight Connector 1" o:spid="_x0000_s1035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" strokecolor="black [3200]" strokeweight=".5pt">
                          <v:stroke joinstyle="miter"/>
                        </v:line>
                      </v:group>
                    </v:group>
                  </w:pict>
                </mc:Fallback>
              </mc:AlternateContent>
            </w:r>
          </w:p>
        </w:tc>
      </w:tr>
      <w:tr w:rsidR="00717ABA" w14:paraId="74F86615" w14:textId="77777777" w:rsidTr="00362C40">
        <w:tc>
          <w:tcPr>
            <w:tcW w:w="1838" w:type="dxa"/>
          </w:tcPr>
          <w:p w14:paraId="21C27E9C" w14:textId="0B53903F" w:rsidR="00717ABA" w:rsidRDefault="00717ABA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Conclusion</w:t>
            </w:r>
          </w:p>
        </w:tc>
        <w:tc>
          <w:tcPr>
            <w:tcW w:w="2268" w:type="dxa"/>
          </w:tcPr>
          <w:p w14:paraId="22030A5C" w14:textId="21E759B5" w:rsidR="00717ABA" w:rsidRDefault="00185592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Give an over</w:t>
            </w:r>
            <w:r w:rsidR="00B32583">
              <w:rPr>
                <w:rFonts w:ascii="NTFPrintf" w:hAnsi="NTFPrintf"/>
                <w:sz w:val="28"/>
                <w:szCs w:val="28"/>
              </w:rPr>
              <w:t>view by summarising ideas.</w:t>
            </w:r>
          </w:p>
          <w:p w14:paraId="358F41B7" w14:textId="77777777" w:rsidR="00B32583" w:rsidRDefault="00B32583">
            <w:pPr>
              <w:rPr>
                <w:rFonts w:ascii="NTFPrintf" w:hAnsi="NTFPrintf"/>
                <w:sz w:val="28"/>
                <w:szCs w:val="28"/>
              </w:rPr>
            </w:pPr>
          </w:p>
          <w:p w14:paraId="79E4A17D" w14:textId="35C57DD3" w:rsidR="00B32583" w:rsidRDefault="00B32583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Provide an opinion</w:t>
            </w:r>
            <w:r w:rsidR="00927F30">
              <w:rPr>
                <w:rFonts w:ascii="NTFPrintf" w:hAnsi="NTFPrintf"/>
                <w:sz w:val="28"/>
                <w:szCs w:val="28"/>
              </w:rPr>
              <w:t>.</w:t>
            </w:r>
          </w:p>
          <w:p w14:paraId="5D7224CE" w14:textId="77777777" w:rsidR="00927F30" w:rsidRDefault="00927F30">
            <w:pPr>
              <w:rPr>
                <w:rFonts w:ascii="NTFPrintf" w:hAnsi="NTFPrintf"/>
                <w:sz w:val="28"/>
                <w:szCs w:val="28"/>
              </w:rPr>
            </w:pPr>
          </w:p>
          <w:p w14:paraId="3D7FFCD7" w14:textId="647DE455" w:rsidR="00717ABA" w:rsidRDefault="00927F30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sz w:val="28"/>
                <w:szCs w:val="28"/>
              </w:rPr>
              <w:t>Provide a closing statement</w:t>
            </w:r>
            <w:r w:rsidR="004E20FB">
              <w:rPr>
                <w:rFonts w:ascii="NTFPrintf" w:hAnsi="NTFPrintf"/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14:paraId="72139999" w14:textId="0B2B6266" w:rsidR="00717ABA" w:rsidRDefault="00C53DC5">
            <w:pPr>
              <w:rPr>
                <w:rFonts w:ascii="NTFPrintf" w:hAnsi="NTFPrintf"/>
                <w:sz w:val="28"/>
                <w:szCs w:val="28"/>
              </w:rPr>
            </w:pPr>
            <w:r>
              <w:rPr>
                <w:rFonts w:ascii="NTFPrintf" w:hAnsi="NTFPrintf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1E4D5325" wp14:editId="7C318E84">
                      <wp:simplePos x="0" y="0"/>
                      <wp:positionH relativeFrom="margin">
                        <wp:posOffset>42545</wp:posOffset>
                      </wp:positionH>
                      <wp:positionV relativeFrom="paragraph">
                        <wp:posOffset>117475</wp:posOffset>
                      </wp:positionV>
                      <wp:extent cx="3886200" cy="1143000"/>
                      <wp:effectExtent l="0" t="0" r="38100" b="38100"/>
                      <wp:wrapNone/>
                      <wp:docPr id="1290627668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86200" cy="1143000"/>
                                <a:chOff x="0" y="0"/>
                                <a:chExt cx="2346960" cy="1143000"/>
                              </a:xfrm>
                            </wpg:grpSpPr>
                            <wps:wsp>
                              <wps:cNvPr id="1089020334" name="Straight Connector 1"/>
                              <wps:cNvCnPr/>
                              <wps:spPr>
                                <a:xfrm>
                                  <a:off x="15240" y="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31626737" name="Straight Connector 1"/>
                              <wps:cNvCnPr/>
                              <wps:spPr>
                                <a:xfrm>
                                  <a:off x="22860" y="2971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62474918" name="Straight Connector 1"/>
                              <wps:cNvCnPr/>
                              <wps:spPr>
                                <a:xfrm>
                                  <a:off x="22860" y="57912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6657958" name="Straight Connector 1"/>
                              <wps:cNvCnPr/>
                              <wps:spPr>
                                <a:xfrm>
                                  <a:off x="30480" y="87630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10877003" name="Straight Connector 1"/>
                              <wps:cNvCnPr/>
                              <wps:spPr>
                                <a:xfrm>
                                  <a:off x="0" y="1135380"/>
                                  <a:ext cx="2316480" cy="76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5F18EEAC" id="Group 2" o:spid="_x0000_s1026" style="position:absolute;margin-left:3.35pt;margin-top:9.25pt;width:306pt;height:90pt;z-index:251684864;mso-position-horizontal-relative:margin;mso-width-relative:margin" coordsize="2346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">
                      <v:line id="Straight Connector 1" o:spid="_x0000_s1027" style="position:absolute;visibility:visible;mso-wrap-style:square" from="152,0" to="23317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" strokecolor="black [3200]" strokeweight=".5pt">
                        <v:stroke joinstyle="miter"/>
                      </v:line>
                      <v:line id="Straight Connector 1" o:spid="_x0000_s1028" style="position:absolute;visibility:visible;mso-wrap-style:square" from="228,2971" to="23393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29" style="position:absolute;visibility:visible;mso-wrap-style:square" from="228,5791" to="23393,5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" strokecolor="black [3200]" strokeweight=".5pt">
                        <v:stroke joinstyle="miter"/>
                      </v:line>
                      <v:line id="Straight Connector 1" o:spid="_x0000_s1030" style="position:absolute;visibility:visible;mso-wrap-style:square" from="304,8763" to="23469,88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" strokecolor="black [3200]" strokeweight=".5pt">
                        <v:stroke joinstyle="miter"/>
                      </v:line>
                      <v:line id="Straight Connector 1" o:spid="_x0000_s1031" style="position:absolute;visibility:visible;mso-wrap-style:square" from="0,11353" to="23164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" strokecolor="black [3200]" strokeweight=".5pt">
                        <v:stroke joinstyle="miter"/>
                      </v:line>
                      <w10:wrap anchorx="margin"/>
                    </v:group>
                  </w:pict>
                </mc:Fallback>
              </mc:AlternateContent>
            </w:r>
          </w:p>
        </w:tc>
      </w:tr>
    </w:tbl>
    <w:p w14:paraId="0249F710" w14:textId="1D5D119D" w:rsidR="00717ABA" w:rsidRPr="00717ABA" w:rsidRDefault="00C53DC5" w:rsidP="0062521C">
      <w:pPr>
        <w:rPr>
          <w:rFonts w:ascii="NTFPrintf" w:hAnsi="NTFPrintf"/>
          <w:sz w:val="28"/>
          <w:szCs w:val="28"/>
        </w:rPr>
      </w:pPr>
      <w:r w:rsidRPr="00C53DC5">
        <w:rPr>
          <w:rFonts w:ascii="NTFPrintf" w:hAnsi="NTFPrintf"/>
          <w:noProof/>
          <w:sz w:val="28"/>
          <w:szCs w:val="28"/>
        </w:rPr>
        <w:lastRenderedPageBreak/>
        <w:drawing>
          <wp:inline distT="0" distB="0" distL="0" distR="0" wp14:anchorId="27EF46ED" wp14:editId="5D5946D2">
            <wp:extent cx="6294906" cy="1196340"/>
            <wp:effectExtent l="0" t="0" r="0" b="3810"/>
            <wp:docPr id="1985827799" name="Picture 1" descr="A red and green rectangular box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827799" name="Picture 1" descr="A red and green rectangular box with black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78185" cy="1307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4B34" w:rsidRPr="00C24B34">
        <w:rPr>
          <w:rFonts w:ascii="NTFPrintf" w:hAnsi="NTFPrintf"/>
          <w:noProof/>
          <w:sz w:val="28"/>
          <w:szCs w:val="28"/>
        </w:rPr>
        <w:drawing>
          <wp:inline distT="0" distB="0" distL="0" distR="0" wp14:anchorId="3C2B5389" wp14:editId="1A0F88E9">
            <wp:extent cx="4968240" cy="1531620"/>
            <wp:effectExtent l="0" t="0" r="3810" b="0"/>
            <wp:docPr id="1869128418" name="Picture 1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128418" name="Picture 1" descr="A close-up of a char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7350" cy="15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4B97" w:rsidRPr="006B4B97">
        <w:rPr>
          <w:rFonts w:ascii="NTFPrintf" w:hAnsi="NTFPrintf"/>
          <w:noProof/>
          <w:sz w:val="28"/>
          <w:szCs w:val="28"/>
        </w:rPr>
        <w:drawing>
          <wp:inline distT="0" distB="0" distL="0" distR="0" wp14:anchorId="16797D51" wp14:editId="477FC94F">
            <wp:extent cx="1334770" cy="1493373"/>
            <wp:effectExtent l="0" t="0" r="0" b="0"/>
            <wp:docPr id="2070288860" name="Picture 1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288860" name="Picture 1" descr="A close-up of a char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91053" cy="1556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7ABA" w:rsidRPr="00717ABA" w:rsidSect="00FB00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intf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ABA"/>
    <w:rsid w:val="00031726"/>
    <w:rsid w:val="00046B87"/>
    <w:rsid w:val="000F52ED"/>
    <w:rsid w:val="00185592"/>
    <w:rsid w:val="001A1D46"/>
    <w:rsid w:val="001C04CE"/>
    <w:rsid w:val="0024613A"/>
    <w:rsid w:val="00263E16"/>
    <w:rsid w:val="002B0881"/>
    <w:rsid w:val="002C5E7F"/>
    <w:rsid w:val="00331630"/>
    <w:rsid w:val="00344986"/>
    <w:rsid w:val="00362C40"/>
    <w:rsid w:val="003711AE"/>
    <w:rsid w:val="00383E40"/>
    <w:rsid w:val="003978BC"/>
    <w:rsid w:val="003B0D45"/>
    <w:rsid w:val="003F64B4"/>
    <w:rsid w:val="00453E4C"/>
    <w:rsid w:val="004B59B5"/>
    <w:rsid w:val="004B62C9"/>
    <w:rsid w:val="004E20FB"/>
    <w:rsid w:val="005B0955"/>
    <w:rsid w:val="005F038C"/>
    <w:rsid w:val="0062521C"/>
    <w:rsid w:val="006903D4"/>
    <w:rsid w:val="006B4B97"/>
    <w:rsid w:val="0070261D"/>
    <w:rsid w:val="00717ABA"/>
    <w:rsid w:val="00815B21"/>
    <w:rsid w:val="00927F30"/>
    <w:rsid w:val="009728EA"/>
    <w:rsid w:val="009A3DCB"/>
    <w:rsid w:val="00A506E0"/>
    <w:rsid w:val="00A50E20"/>
    <w:rsid w:val="00A60C84"/>
    <w:rsid w:val="00AD5376"/>
    <w:rsid w:val="00AE4A1A"/>
    <w:rsid w:val="00B32583"/>
    <w:rsid w:val="00B805E7"/>
    <w:rsid w:val="00B83074"/>
    <w:rsid w:val="00BA093B"/>
    <w:rsid w:val="00C04455"/>
    <w:rsid w:val="00C231B7"/>
    <w:rsid w:val="00C24B34"/>
    <w:rsid w:val="00C40402"/>
    <w:rsid w:val="00C53DC5"/>
    <w:rsid w:val="00C57BEC"/>
    <w:rsid w:val="00C91230"/>
    <w:rsid w:val="00D65056"/>
    <w:rsid w:val="00E0765F"/>
    <w:rsid w:val="00E468AE"/>
    <w:rsid w:val="00EA0FFC"/>
    <w:rsid w:val="00EC6F61"/>
    <w:rsid w:val="00FB0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2B498"/>
  <w15:chartTrackingRefBased/>
  <w15:docId w15:val="{D30AC6F7-7D17-4EDA-899A-2328610FE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0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7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6" ma:contentTypeDescription="Create a new document." ma:contentTypeScope="" ma:versionID="a65ff075e736d9e3699afc97243afad1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48099526251309956f20f9908258b331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21a738-047a-4a55-810a-33a4cb6c3f06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81abe300-d9b9-4adc-b66e-f0391efc9b74" xsi:nil="true"/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ED2B09-4270-4315-81E1-DC8C5CF2D2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1768F0-61D6-4F4E-B18D-B4E4D9654FE8}"/>
</file>

<file path=customXml/itemProps3.xml><?xml version="1.0" encoding="utf-8"?>
<ds:datastoreItem xmlns:ds="http://schemas.openxmlformats.org/officeDocument/2006/customXml" ds:itemID="{3E6AB78F-E43B-4A4E-BB98-7B5C1B18899C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Plumley</dc:creator>
  <cp:keywords/>
  <dc:description/>
  <cp:lastModifiedBy>Jacqueline Rockett</cp:lastModifiedBy>
  <cp:revision>2</cp:revision>
  <dcterms:created xsi:type="dcterms:W3CDTF">2025-12-11T14:05:00Z</dcterms:created>
  <dcterms:modified xsi:type="dcterms:W3CDTF">2025-12-11T14:05:00Z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